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73" w:rsidRDefault="00EE2173">
      <w:r>
        <w:t>18.05.2020   Урок 2   Изучить тему «</w:t>
      </w:r>
      <w:r w:rsidRPr="00EE2173">
        <w:rPr>
          <w:b/>
        </w:rPr>
        <w:t>Схема Бернулли. Случайные величины и их характеристики»</w:t>
      </w:r>
    </w:p>
    <w:p w:rsidR="00EE2173" w:rsidRPr="00EE2173" w:rsidRDefault="00EE2173" w:rsidP="00EE2173">
      <w:r w:rsidRPr="00EE2173">
        <w:t xml:space="preserve">- Здравствуйте!  Эпиграфом нашего урока будут слова Якоба Бернулли </w:t>
      </w:r>
      <w:r w:rsidRPr="00EE2173">
        <w:rPr>
          <w:b/>
          <w:bCs/>
        </w:rPr>
        <w:t>"</w:t>
      </w:r>
      <w:r w:rsidRPr="00EE2173">
        <w:rPr>
          <w:b/>
          <w:bCs/>
          <w:i/>
          <w:iCs/>
        </w:rPr>
        <w:t>Случайность, главным образом, зависит от нашего знания..."</w:t>
      </w:r>
    </w:p>
    <w:p w:rsidR="00EE2173" w:rsidRPr="00EE2173" w:rsidRDefault="00EE2173" w:rsidP="00EE2173">
      <w:r w:rsidRPr="00EE2173">
        <w:t>Сначала ответьте, пожалуйста, на вопросы:</w:t>
      </w:r>
    </w:p>
    <w:p w:rsidR="00EE2173" w:rsidRPr="00EE2173" w:rsidRDefault="00EE2173" w:rsidP="00EE2173">
      <w:r w:rsidRPr="00EE2173">
        <w:t>1) Что называется факториалом числа n?</w:t>
      </w:r>
    </w:p>
    <w:p w:rsidR="00EE2173" w:rsidRPr="00EE2173" w:rsidRDefault="00EE2173" w:rsidP="00EE2173">
      <w:r w:rsidRPr="00EE2173">
        <w:t xml:space="preserve">2) Сколькими способами можно расставить 4 различные  книги на полке? </w:t>
      </w:r>
    </w:p>
    <w:p w:rsidR="00EE2173" w:rsidRPr="00EE2173" w:rsidRDefault="00EE2173" w:rsidP="00EE2173">
      <w:r w:rsidRPr="00EE2173">
        <w:t>3) Сколькими способами можно распределить I, II, III места  между 7 участниками соревнований?</w:t>
      </w:r>
    </w:p>
    <w:p w:rsidR="00EE2173" w:rsidRPr="00EE2173" w:rsidRDefault="00EE2173" w:rsidP="00EE2173">
      <w:r w:rsidRPr="00EE2173">
        <w:t>4) Сколькими способами можно составить график дежурства 3-х учащихся из 5?</w:t>
      </w:r>
    </w:p>
    <w:p w:rsidR="00EE2173" w:rsidRPr="00EE2173" w:rsidRDefault="00EE2173" w:rsidP="00EE2173">
      <w:r w:rsidRPr="00EE2173">
        <w:t>5) Запишите формулы для подсчета количества перестановок, размещений и сочетаний.</w:t>
      </w:r>
    </w:p>
    <w:p w:rsidR="006F2948" w:rsidRDefault="00EE2173" w:rsidP="00EE2173">
      <w:r w:rsidRPr="00EE2173">
        <w:t>6) Сформулируйте классическое определение вероятности случайного события.</w:t>
      </w:r>
      <w:r w:rsidR="006F2948">
        <w:t xml:space="preserve"> </w:t>
      </w:r>
    </w:p>
    <w:p w:rsidR="00EE2173" w:rsidRPr="00EE2173" w:rsidRDefault="006F2948" w:rsidP="00EE2173">
      <w:r>
        <w:t>- Тема «Вероятность» , как вы знаете, включена в задания ОГЭ, ЕГЭ (базового и профильного уровней), поэтому умение решать задачи на нахождение вероятности случайного события - одна из важных задач, которая стоит сейчас перед вами.</w:t>
      </w:r>
    </w:p>
    <w:p w:rsidR="00EE2173" w:rsidRPr="00EE2173" w:rsidRDefault="00EE2173" w:rsidP="00EE2173">
      <w:r w:rsidRPr="00EE2173">
        <w:t>7) Решите задачу: Вероятность того, что расход электроэнергии на протяжении суток не превосходит установленной  нормы равна 0,75. Найти вероятность того, что в ближайшие 6 суток расход электроэнергии на протяжении 4-х суток не будет превышать установленной нормы?</w:t>
      </w:r>
    </w:p>
    <w:p w:rsidR="00EE2173" w:rsidRPr="00EE2173" w:rsidRDefault="00EE2173" w:rsidP="00EE2173">
      <w:r w:rsidRPr="00EE2173">
        <w:t xml:space="preserve">Вероятно, что данная задача сейчас вызвала у вас затруднение. Но, оказывается, что она легко решается с помощью формулы Бернулли. </w:t>
      </w:r>
    </w:p>
    <w:p w:rsidR="00EE2173" w:rsidRPr="00EE2173" w:rsidRDefault="00EE2173" w:rsidP="00EE2173">
      <w:r w:rsidRPr="00EE2173">
        <w:t xml:space="preserve">Запишите тему урока </w:t>
      </w:r>
      <w:r w:rsidRPr="00EE2173">
        <w:rPr>
          <w:b/>
          <w:bCs/>
        </w:rPr>
        <w:t>"Схема Бернулли. Случайные величины и их характеристики</w:t>
      </w:r>
      <w:r w:rsidRPr="00EE2173">
        <w:t>".</w:t>
      </w:r>
    </w:p>
    <w:p w:rsidR="00EE2173" w:rsidRPr="00EE2173" w:rsidRDefault="00EE2173" w:rsidP="00EE2173">
      <w:r w:rsidRPr="00EE2173">
        <w:t xml:space="preserve">Сейчас, каждый из вас должен  сформулировать для себя  цель и задачи урока. </w:t>
      </w:r>
    </w:p>
    <w:p w:rsidR="00EE2173" w:rsidRPr="00EE2173" w:rsidRDefault="00EE2173" w:rsidP="00EE2173">
      <w:r w:rsidRPr="00EE2173">
        <w:t>При практическом применении теории вероятностей и математической статистики часто приходится встречаться с  задачами</w:t>
      </w:r>
      <w:r w:rsidR="006F2948">
        <w:t>,</w:t>
      </w:r>
      <w:r w:rsidRPr="00EE2173">
        <w:t xml:space="preserve"> в которых один и тот же опыт повторяется неоднократно.</w:t>
      </w:r>
    </w:p>
    <w:p w:rsidR="00EE2173" w:rsidRPr="00EE2173" w:rsidRDefault="00EE2173" w:rsidP="00EE2173">
      <w:r w:rsidRPr="00EE2173">
        <w:t>В результате каждого опыта может появиться или не появиться событие А, причем нас интересует не результат каждого опыта, а общее число появления события А в серии опытов.</w:t>
      </w:r>
    </w:p>
    <w:p w:rsidR="00EE2173" w:rsidRPr="00EE2173" w:rsidRDefault="00EE2173" w:rsidP="00EE2173">
      <w:r w:rsidRPr="00EE2173">
        <w:t>Например, если производится серия выстрелов по одной и той же цели, то нас, как правило, не интересует результат каждого отдельного выстрела, а общее число попаданий. При этом, результаты предыдущих опытов никак не сказываются на последующих. Такая стандартная схема встречается и в самой вероятности.</w:t>
      </w:r>
    </w:p>
    <w:p w:rsidR="00EE2173" w:rsidRPr="00EE2173" w:rsidRDefault="00EE2173" w:rsidP="00EE2173">
      <w:r w:rsidRPr="00EE2173">
        <w:t xml:space="preserve">Она называется </w:t>
      </w:r>
      <w:r w:rsidRPr="00EE2173">
        <w:rPr>
          <w:i/>
          <w:iCs/>
        </w:rPr>
        <w:t xml:space="preserve">схемой независимых испытаний или </w:t>
      </w:r>
      <w:r w:rsidRPr="00EE2173">
        <w:rPr>
          <w:b/>
          <w:bCs/>
          <w:i/>
          <w:iCs/>
        </w:rPr>
        <w:t xml:space="preserve">схемой Бернулли </w:t>
      </w:r>
      <w:r w:rsidRPr="00EE2173">
        <w:rPr>
          <w:b/>
          <w:bCs/>
        </w:rPr>
        <w:t xml:space="preserve">.  </w:t>
      </w:r>
      <w:r w:rsidRPr="00EE2173">
        <w:t>Швейцарский математик XVII века, Якоб Бернулли, объединил примеры и вопросы такого типа в единую вероятностную задачу -схему.</w:t>
      </w:r>
    </w:p>
    <w:p w:rsidR="00EE2173" w:rsidRPr="00EE2173" w:rsidRDefault="00EE2173" w:rsidP="00EE2173">
      <w:r w:rsidRPr="00EE2173">
        <w:t>Несколько опытов (событий) называются независимыми, если вероятность исхода каждого из опыта (события) не зависит от того, какие исходы имели другие опыты(события).</w:t>
      </w:r>
    </w:p>
    <w:p w:rsidR="00EE2173" w:rsidRPr="00EE2173" w:rsidRDefault="00EE2173" w:rsidP="00EE2173">
      <w:r w:rsidRPr="00EE2173">
        <w:t xml:space="preserve">Например, несколько последовательных бросаний монеты - это независимые опыты (события). </w:t>
      </w:r>
    </w:p>
    <w:p w:rsidR="00EE2173" w:rsidRPr="00EE2173" w:rsidRDefault="00EE2173" w:rsidP="00EE2173">
      <w:r w:rsidRPr="00EE2173">
        <w:lastRenderedPageBreak/>
        <w:t>Несколько последовательных выниманий из колоды - это независимые опыты (события), при условии, что  вынутая карта каждый раз возвращается в колоду и карты перемешиваются. В противном случае - зависимые опыты (события).</w:t>
      </w:r>
    </w:p>
    <w:p w:rsidR="00EE2173" w:rsidRPr="00EE2173" w:rsidRDefault="00EE2173" w:rsidP="00EE2173">
      <w:r w:rsidRPr="00EE2173">
        <w:t xml:space="preserve">Решим задачу №1. </w:t>
      </w:r>
      <w:r w:rsidRPr="00EE2173">
        <w:rPr>
          <w:b/>
          <w:bCs/>
        </w:rPr>
        <w:t>Кубик подбрасывают 4 раза. Какова вероятность того, что "5" выпадет ровно 3 раза</w:t>
      </w:r>
      <w:r w:rsidRPr="00EE2173">
        <w:t>?</w:t>
      </w:r>
    </w:p>
    <w:p w:rsidR="00EE2173" w:rsidRPr="00EE2173" w:rsidRDefault="00EE2173" w:rsidP="00EE2173">
      <w:r w:rsidRPr="00EE2173">
        <w:t xml:space="preserve">Решение. У каждого испытания 2 исхода: "У" -успех, "Н" - неудача. Вероятность того, что выпадет "5" равна 1/6. </w:t>
      </w:r>
    </w:p>
    <w:p w:rsidR="00EE2173" w:rsidRDefault="00EE2173" w:rsidP="00EE2173">
      <w:r w:rsidRPr="00EE2173">
        <w:t xml:space="preserve">Вероятность того, что «5» не выпадет, равна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E2173">
        <w:t xml:space="preserve"> . </w:t>
      </w:r>
    </w:p>
    <w:p w:rsidR="00EE2173" w:rsidRPr="00EE2173" w:rsidRDefault="00EE2173" w:rsidP="00EE2173">
      <w:r w:rsidRPr="00EE2173">
        <w:t xml:space="preserve">Возможны такие благоприятные варианты:УУН, УНУ, НУУ. Так как эти события независимые, то вероятности в каждом из этих случаев будут равны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E2173">
        <w:t>·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E2173">
        <w:t>·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E2173"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E2173">
        <w:t>·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E2173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E2173">
        <w:t>·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E2173">
        <w:t>·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E2173">
        <w:t xml:space="preserve">.  </w:t>
      </w:r>
    </w:p>
    <w:p w:rsidR="00EE2173" w:rsidRPr="00EE2173" w:rsidRDefault="00EE2173" w:rsidP="00EE2173">
      <w:r w:rsidRPr="00EE2173">
        <w:t xml:space="preserve">Таким образом, вероятность каждого события равна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E2173">
        <w:t>·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E2173">
        <w:t>. Все три события несовместны, тогда искомая вероятность равна 3·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E2173">
        <w:t>·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E2173">
        <w:t>.</w:t>
      </w:r>
    </w:p>
    <w:p w:rsidR="00EE2173" w:rsidRPr="00EE2173" w:rsidRDefault="00EE2173" w:rsidP="00EE2173">
      <w:r w:rsidRPr="00EE2173">
        <w:t> Но эту задачу удобнее решить, если знаешь схему и, соответственно, формулу Бернулли.</w:t>
      </w:r>
    </w:p>
    <w:p w:rsidR="00EE2173" w:rsidRPr="00EE2173" w:rsidRDefault="00EE2173" w:rsidP="00EE2173"/>
    <w:p w:rsidR="00EE2173" w:rsidRPr="00EE2173" w:rsidRDefault="00EE2173" w:rsidP="00EE2173">
      <w:r w:rsidRPr="00EE2173">
        <w:rPr>
          <w:b/>
          <w:bCs/>
        </w:rPr>
        <w:t>Схема Бернулли (</w:t>
      </w:r>
      <w:r w:rsidRPr="00EE2173">
        <w:t>записать в тетрадь все последующие записи</w:t>
      </w:r>
      <w:r w:rsidRPr="00EE2173">
        <w:rPr>
          <w:b/>
          <w:bCs/>
        </w:rPr>
        <w:t>)</w:t>
      </w:r>
    </w:p>
    <w:p w:rsidR="00EE2173" w:rsidRPr="00EE2173" w:rsidRDefault="00EE2173" w:rsidP="00EE2173">
      <w:r w:rsidRPr="00EE2173">
        <w:t xml:space="preserve">Пусть производится серия </w:t>
      </w:r>
      <w:r w:rsidRPr="00EE2173">
        <w:rPr>
          <w:lang w:val="en-US"/>
        </w:rPr>
        <w:t>n</w:t>
      </w:r>
      <w:r w:rsidRPr="00EE2173">
        <w:t xml:space="preserve"> независимых испытаний. </w:t>
      </w:r>
    </w:p>
    <w:p w:rsidR="00EE2173" w:rsidRPr="00EE2173" w:rsidRDefault="00EE2173" w:rsidP="00EE2173">
      <w:r w:rsidRPr="00EE2173">
        <w:t>Каждое испытание завершается двумя исходами:</w:t>
      </w:r>
    </w:p>
    <w:p w:rsidR="00EE2173" w:rsidRPr="00EE2173" w:rsidRDefault="00EE2173" w:rsidP="00EE2173">
      <w:r w:rsidRPr="00EE2173">
        <w:t xml:space="preserve">«У» -успехом с вероятностью </w:t>
      </w:r>
      <w:r w:rsidRPr="00EE2173">
        <w:rPr>
          <w:b/>
          <w:bCs/>
        </w:rPr>
        <w:t xml:space="preserve">р, </w:t>
      </w:r>
      <w:r w:rsidRPr="00EE2173">
        <w:t xml:space="preserve">«Н» -неудачей с вероятностью </w:t>
      </w:r>
      <w:r w:rsidRPr="00EE2173">
        <w:rPr>
          <w:lang w:val="en-US"/>
        </w:rPr>
        <w:t>q</w:t>
      </w:r>
      <w:r w:rsidRPr="00EE2173">
        <w:t xml:space="preserve">, где </w:t>
      </w:r>
      <w:r w:rsidRPr="00EE2173">
        <w:rPr>
          <w:lang w:val="en-US"/>
        </w:rPr>
        <w:t>q</w:t>
      </w:r>
      <w:r w:rsidRPr="00EE2173">
        <w:t>=1-</w:t>
      </w:r>
      <w:r w:rsidRPr="00EE2173">
        <w:rPr>
          <w:lang w:val="en-US"/>
        </w:rPr>
        <w:t>p</w:t>
      </w:r>
      <w:r w:rsidRPr="00EE2173">
        <w:t>.</w:t>
      </w:r>
    </w:p>
    <w:p w:rsidR="00EE2173" w:rsidRPr="00EE2173" w:rsidRDefault="00EE2173" w:rsidP="00EE2173">
      <w:r w:rsidRPr="00EE2173">
        <w:t xml:space="preserve">Вероятность того, что в </w:t>
      </w:r>
      <w:r w:rsidRPr="00EE2173">
        <w:rPr>
          <w:lang w:val="en-US"/>
        </w:rPr>
        <w:t>n</w:t>
      </w:r>
      <w:r w:rsidRPr="00EE2173">
        <w:t xml:space="preserve"> независимых испытаниях , в каждом из которых вероятность появления события равна р, событие наступит ровно к раз, вычисляется по </w:t>
      </w:r>
      <w:r w:rsidRPr="00EE2173">
        <w:rPr>
          <w:b/>
          <w:bCs/>
          <w:u w:val="single"/>
        </w:rPr>
        <w:t>формуле Бернулли</w:t>
      </w:r>
      <w:r w:rsidRPr="00EE2173">
        <w:t>:</w:t>
      </w:r>
    </w:p>
    <w:p w:rsidR="00EE2173" w:rsidRPr="00EE2173" w:rsidRDefault="00EE2173" w:rsidP="00EE2173">
      <w:r w:rsidRPr="00EE2173">
        <w:rPr>
          <w:b/>
          <w:bCs/>
          <w:lang w:val="en-US"/>
        </w:rPr>
        <w:t>P</w:t>
      </w:r>
      <w:r w:rsidRPr="00EE2173">
        <w:rPr>
          <w:b/>
          <w:bCs/>
          <w:vertAlign w:val="subscript"/>
          <w:lang w:val="en-US"/>
        </w:rPr>
        <w:t>n</w:t>
      </w:r>
      <w:r w:rsidRPr="00EE2173">
        <w:rPr>
          <w:b/>
          <w:bCs/>
        </w:rPr>
        <w:t>(</w:t>
      </w:r>
      <w:r w:rsidRPr="00EE2173">
        <w:rPr>
          <w:b/>
          <w:bCs/>
          <w:lang w:val="en-US"/>
        </w:rPr>
        <w:t>k</w:t>
      </w:r>
      <w:r w:rsidRPr="00EE2173">
        <w:rPr>
          <w:b/>
          <w:bCs/>
        </w:rPr>
        <w:t>)= ·</w:t>
      </w:r>
      <w:r w:rsidRPr="00EE2173">
        <w:rPr>
          <w:b/>
          <w:bCs/>
          <w:lang w:val="en-US"/>
        </w:rPr>
        <w:t>p</w:t>
      </w:r>
      <w:r w:rsidRPr="00EE2173">
        <w:rPr>
          <w:b/>
          <w:bCs/>
          <w:vertAlign w:val="superscript"/>
          <w:lang w:val="en-US"/>
        </w:rPr>
        <w:t>k</w:t>
      </w:r>
      <w:r w:rsidRPr="00EE2173">
        <w:rPr>
          <w:b/>
          <w:bCs/>
        </w:rPr>
        <w:t>·</w:t>
      </w:r>
      <w:r w:rsidRPr="00EE2173">
        <w:rPr>
          <w:b/>
          <w:bCs/>
          <w:lang w:val="en-US"/>
        </w:rPr>
        <w:t>q</w:t>
      </w:r>
      <w:r w:rsidRPr="00EE2173">
        <w:rPr>
          <w:b/>
          <w:bCs/>
          <w:vertAlign w:val="superscript"/>
          <w:lang w:val="en-US"/>
        </w:rPr>
        <w:t>n</w:t>
      </w:r>
      <w:r w:rsidRPr="00EE2173">
        <w:rPr>
          <w:b/>
          <w:bCs/>
          <w:vertAlign w:val="superscript"/>
        </w:rPr>
        <w:t>-</w:t>
      </w:r>
      <w:r w:rsidRPr="00EE2173">
        <w:rPr>
          <w:b/>
          <w:bCs/>
          <w:vertAlign w:val="superscript"/>
          <w:lang w:val="en-US"/>
        </w:rPr>
        <w:t>k</w:t>
      </w:r>
    </w:p>
    <w:p w:rsidR="00EE2173" w:rsidRPr="00EE2173" w:rsidRDefault="00EE2173" w:rsidP="00EE2173"/>
    <w:p w:rsidR="00EE2173" w:rsidRPr="00EE2173" w:rsidRDefault="00EE2173" w:rsidP="00EE2173">
      <w:r w:rsidRPr="00EE2173">
        <w:t>Рассмотрим примеры.</w:t>
      </w:r>
    </w:p>
    <w:p w:rsidR="00EE2173" w:rsidRPr="00EE2173" w:rsidRDefault="00EE2173" w:rsidP="00EE2173">
      <w:r w:rsidRPr="00EE2173">
        <w:rPr>
          <w:b/>
          <w:bCs/>
          <w:u w:val="single"/>
        </w:rPr>
        <w:t>Пример 1</w:t>
      </w:r>
      <w:r w:rsidRPr="00EE2173">
        <w:t xml:space="preserve">. Какова вероятность того, что при 10  бросаниях игрального кубика «4» выпадет: </w:t>
      </w:r>
    </w:p>
    <w:p w:rsidR="00EE2173" w:rsidRPr="00EE2173" w:rsidRDefault="00EE2173" w:rsidP="00EE2173">
      <w:r w:rsidRPr="00EE2173">
        <w:t>а) ровно 2 раза;</w:t>
      </w:r>
    </w:p>
    <w:p w:rsidR="00EE2173" w:rsidRPr="00EE2173" w:rsidRDefault="00EE2173" w:rsidP="00EE2173">
      <w:r w:rsidRPr="00EE2173">
        <w:t>б) не выпадет ни разу.</w:t>
      </w:r>
    </w:p>
    <w:p w:rsidR="00EE2173" w:rsidRPr="00EE2173" w:rsidRDefault="00EE2173" w:rsidP="00EE2173">
      <w:r w:rsidRPr="00EE2173">
        <w:t xml:space="preserve">Решение.а) </w:t>
      </w:r>
      <w:r w:rsidRPr="00EE2173">
        <w:rPr>
          <w:lang w:val="en-US"/>
        </w:rPr>
        <w:t>n</w:t>
      </w:r>
      <w:r w:rsidRPr="00EE2173">
        <w:t xml:space="preserve">=10, </w:t>
      </w:r>
      <w:r w:rsidRPr="00EE2173">
        <w:rPr>
          <w:lang w:val="en-US"/>
        </w:rPr>
        <w:t>k</w:t>
      </w:r>
      <w:r w:rsidRPr="00EE2173">
        <w:t xml:space="preserve"> =2, </w:t>
      </w:r>
      <w:r w:rsidRPr="00EE2173">
        <w:rPr>
          <w:lang w:val="en-US"/>
        </w:rPr>
        <w:t>p</w:t>
      </w:r>
      <w:r w:rsidRPr="00EE2173">
        <w:t xml:space="preserve">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E2173">
        <w:t xml:space="preserve">, </w:t>
      </w:r>
      <w:r w:rsidRPr="00EE2173">
        <w:rPr>
          <w:lang w:val="en-US"/>
        </w:rPr>
        <w:t>q</w:t>
      </w:r>
      <w:r w:rsidRPr="00EE2173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E2173">
        <w:t xml:space="preserve">. </w:t>
      </w:r>
    </w:p>
    <w:p w:rsidR="00EE2173" w:rsidRPr="00EE2173" w:rsidRDefault="00EE2173" w:rsidP="00EE2173">
      <w:pPr>
        <w:rPr>
          <w:lang w:val="en-US"/>
        </w:rPr>
      </w:pPr>
      <w:r w:rsidRPr="00EE2173">
        <w:rPr>
          <w:lang w:val="en-US"/>
        </w:rPr>
        <w:t>P</w:t>
      </w:r>
      <w:r w:rsidRPr="00EE2173">
        <w:rPr>
          <w:vertAlign w:val="subscript"/>
          <w:lang w:val="en-US"/>
        </w:rPr>
        <w:t>10</w:t>
      </w:r>
      <w:r w:rsidRPr="00EE2173">
        <w:rPr>
          <w:lang w:val="en-US"/>
        </w:rPr>
        <w:t xml:space="preserve">(2) =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10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</m:oMath>
      <w:r w:rsidRPr="00EE2173">
        <w:rPr>
          <w:lang w:val="en-US"/>
        </w:rPr>
        <w:t>·p</w:t>
      </w:r>
      <w:r w:rsidRPr="00EE2173">
        <w:rPr>
          <w:vertAlign w:val="superscript"/>
          <w:lang w:val="en-US"/>
        </w:rPr>
        <w:t>2</w:t>
      </w:r>
      <w:r w:rsidRPr="00EE2173">
        <w:rPr>
          <w:lang w:val="en-US"/>
        </w:rPr>
        <w:t>·q</w:t>
      </w:r>
      <w:r w:rsidRPr="00EE2173">
        <w:rPr>
          <w:vertAlign w:val="superscript"/>
          <w:lang w:val="en-US"/>
        </w:rPr>
        <w:t>10-2</w:t>
      </w:r>
      <w:r w:rsidRPr="00EE2173">
        <w:rPr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10!</m:t>
            </m:r>
          </m:num>
          <m:den>
            <m:r>
              <w:rPr>
                <w:rFonts w:ascii="Cambria Math" w:hAnsi="Cambria Math"/>
                <w:lang w:val="en-US"/>
              </w:rPr>
              <m:t>2!∙8!</m:t>
            </m:r>
          </m:den>
        </m:f>
      </m:oMath>
      <w:r w:rsidRPr="00EE2173">
        <w:rPr>
          <w:lang w:val="en-US"/>
        </w:rPr>
        <w:t>·(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  <m:r>
          <w:rPr>
            <w:rFonts w:ascii="Cambria Math" w:hAnsi="Cambria Math"/>
            <w:lang w:val="en-US"/>
          </w:rPr>
          <m:t>)</m:t>
        </m:r>
      </m:oMath>
      <w:r w:rsidRPr="00EE2173">
        <w:rPr>
          <w:vertAlign w:val="superscript"/>
          <w:lang w:val="en-US"/>
        </w:rPr>
        <w:t>2</w:t>
      </w:r>
      <w:r w:rsidRPr="00EE2173">
        <w:rPr>
          <w:lang w:val="en-US"/>
        </w:rPr>
        <w:t>·(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</m:oMath>
      <w:r w:rsidRPr="00EE2173">
        <w:rPr>
          <w:lang w:val="en-US"/>
        </w:rPr>
        <w:t>)</w:t>
      </w:r>
      <w:r w:rsidRPr="00EE2173">
        <w:rPr>
          <w:vertAlign w:val="superscript"/>
          <w:lang w:val="en-US"/>
        </w:rPr>
        <w:t>8</w:t>
      </w:r>
      <w:r w:rsidRPr="00EE2173">
        <w:rPr>
          <w:lang w:val="en-US"/>
        </w:rPr>
        <w:t>= 45·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36</m:t>
            </m:r>
          </m:den>
        </m:f>
      </m:oMath>
      <w:r w:rsidRPr="00EE2173">
        <w:rPr>
          <w:lang w:val="en-US"/>
        </w:rPr>
        <w:t>·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5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6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8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>≈</m:t>
        </m:r>
      </m:oMath>
      <w:r w:rsidRPr="00EE2173">
        <w:rPr>
          <w:lang w:val="en-US"/>
        </w:rPr>
        <w:t>0,29.</w:t>
      </w:r>
    </w:p>
    <w:p w:rsidR="00EE2173" w:rsidRPr="00EE2173" w:rsidRDefault="00EE2173" w:rsidP="00EE2173">
      <w:pPr>
        <w:rPr>
          <w:lang w:val="en-US"/>
        </w:rPr>
      </w:pPr>
      <w:r w:rsidRPr="00EE2173">
        <w:t>б</w:t>
      </w:r>
      <w:r w:rsidRPr="00EE2173">
        <w:rPr>
          <w:lang w:val="en-US"/>
        </w:rPr>
        <w:t xml:space="preserve">) n=10, k =0, p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</m:oMath>
      <w:r w:rsidRPr="00EE2173">
        <w:rPr>
          <w:lang w:val="en-US"/>
        </w:rPr>
        <w:t xml:space="preserve">, q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</m:oMath>
      <w:r w:rsidRPr="00EE2173">
        <w:rPr>
          <w:lang w:val="en-US"/>
        </w:rPr>
        <w:t>.</w:t>
      </w:r>
    </w:p>
    <w:p w:rsidR="00EE2173" w:rsidRPr="00EE2173" w:rsidRDefault="00EE2173" w:rsidP="00EE2173">
      <w:pPr>
        <w:rPr>
          <w:lang w:val="en-US"/>
        </w:rPr>
      </w:pPr>
      <w:r w:rsidRPr="00EE2173">
        <w:rPr>
          <w:lang w:val="en-US"/>
        </w:rPr>
        <w:lastRenderedPageBreak/>
        <w:t>P</w:t>
      </w:r>
      <w:r w:rsidRPr="00EE2173">
        <w:rPr>
          <w:vertAlign w:val="subscript"/>
          <w:lang w:val="en-US"/>
        </w:rPr>
        <w:t>10</w:t>
      </w:r>
      <w:r w:rsidRPr="00EE2173">
        <w:rPr>
          <w:lang w:val="en-US"/>
        </w:rPr>
        <w:t xml:space="preserve">(0)=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10</m:t>
            </m:r>
          </m:sub>
          <m:sup>
            <m:r>
              <w:rPr>
                <w:rFonts w:ascii="Cambria Math" w:hAnsi="Cambria Math"/>
                <w:lang w:val="en-US"/>
              </w:rPr>
              <m:t>0</m:t>
            </m:r>
          </m:sup>
        </m:sSubSup>
      </m:oMath>
      <w:r w:rsidRPr="00EE2173">
        <w:rPr>
          <w:lang w:val="en-US"/>
        </w:rPr>
        <w:t>·</w:t>
      </w:r>
      <m:oMath>
        <m:r>
          <w:rPr>
            <w:rFonts w:ascii="Cambria Math" w:hAnsi="Cambria Math"/>
            <w:lang w:val="en-US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lang w:val="en-US"/>
              </w:rPr>
              <m:t>0</m:t>
            </m:r>
          </m:sup>
        </m:sSup>
      </m:oMath>
      <w:r w:rsidRPr="00EE2173">
        <w:rPr>
          <w:lang w:val="en-US"/>
        </w:rPr>
        <w:t>·</w:t>
      </w:r>
      <m:oMath>
        <m:r>
          <w:rPr>
            <w:rFonts w:ascii="Cambria Math" w:hAnsi="Cambria Math"/>
            <w:lang w:val="en-US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</m:oMath>
      <w:r w:rsidRPr="00EE2173">
        <w:rPr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10!</m:t>
            </m:r>
          </m:num>
          <m:den>
            <m:r>
              <w:rPr>
                <w:rFonts w:ascii="Cambria Math" w:hAnsi="Cambria Math"/>
                <w:lang w:val="en-US"/>
              </w:rPr>
              <m:t>0!∙10!</m:t>
            </m:r>
          </m:den>
        </m:f>
      </m:oMath>
      <w:r w:rsidRPr="00EE2173">
        <w:rPr>
          <w:lang w:val="en-US"/>
        </w:rPr>
        <w:t>·1·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</m:oMath>
      <w:r w:rsidRPr="00EE2173">
        <w:rPr>
          <w:lang w:val="en-US"/>
        </w:rPr>
        <w:t>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</m:oMath>
      <w:r w:rsidRPr="00EE2173">
        <w:rPr>
          <w:lang w:val="en-US"/>
        </w:rPr>
        <w:t>.</w:t>
      </w:r>
    </w:p>
    <w:p w:rsidR="00EE2173" w:rsidRPr="00EE2173" w:rsidRDefault="00EE2173" w:rsidP="00EE2173">
      <w:pPr>
        <w:rPr>
          <w:lang w:val="en-US"/>
        </w:rPr>
      </w:pPr>
    </w:p>
    <w:p w:rsidR="00EE2173" w:rsidRPr="00EE2173" w:rsidRDefault="00EE2173" w:rsidP="00EE2173">
      <w:r w:rsidRPr="00EE2173">
        <w:rPr>
          <w:b/>
          <w:bCs/>
          <w:u w:val="single"/>
        </w:rPr>
        <w:t>Пример 2</w:t>
      </w:r>
      <w:r w:rsidRPr="00EE2173">
        <w:t>. Найти вероятность  того, что при 9 бросаниях монет «герб» выпадет ровно 4 раза.</w:t>
      </w:r>
    </w:p>
    <w:p w:rsidR="00EE2173" w:rsidRPr="00EE2173" w:rsidRDefault="00EE2173" w:rsidP="00EE2173">
      <w:r w:rsidRPr="00EE2173">
        <w:t xml:space="preserve">Решение. </w:t>
      </w:r>
      <w:r w:rsidRPr="00EE2173">
        <w:rPr>
          <w:lang w:val="en-US"/>
        </w:rPr>
        <w:t>n</w:t>
      </w:r>
      <w:r w:rsidRPr="00EE2173">
        <w:t xml:space="preserve"> =9, </w:t>
      </w:r>
      <w:r w:rsidRPr="00EE2173">
        <w:rPr>
          <w:lang w:val="en-US"/>
        </w:rPr>
        <w:t>k</w:t>
      </w:r>
      <w:r w:rsidRPr="00EE2173">
        <w:t xml:space="preserve">=4, </w:t>
      </w:r>
      <w:r w:rsidRPr="00EE2173">
        <w:rPr>
          <w:lang w:val="en-US"/>
        </w:rPr>
        <w:t>p</w:t>
      </w:r>
      <w:r w:rsidRPr="00EE2173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E2173">
        <w:t xml:space="preserve">, </w:t>
      </w:r>
      <w:r w:rsidRPr="00EE2173">
        <w:rPr>
          <w:lang w:val="en-US"/>
        </w:rPr>
        <w:t>q</w:t>
      </w:r>
      <w:r w:rsidRPr="00EE2173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E2173">
        <w:t>.</w:t>
      </w:r>
    </w:p>
    <w:p w:rsidR="00EE2173" w:rsidRPr="00EE2173" w:rsidRDefault="00EE2173" w:rsidP="00EE2173">
      <w:r w:rsidRPr="00EE2173">
        <w:rPr>
          <w:lang w:val="en-US"/>
        </w:rPr>
        <w:t>P</w:t>
      </w:r>
      <w:r w:rsidRPr="00EE2173">
        <w:rPr>
          <w:vertAlign w:val="subscript"/>
        </w:rPr>
        <w:t>9</w:t>
      </w:r>
      <w:r w:rsidRPr="00EE2173">
        <w:t xml:space="preserve">(4) =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9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  <w:r w:rsidRPr="00EE2173">
        <w:t>·(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EE2173">
        <w:t>·(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EE2173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9!</m:t>
            </m:r>
          </m:num>
          <m:den>
            <m:r>
              <w:rPr>
                <w:rFonts w:ascii="Cambria Math" w:hAnsi="Cambria Math"/>
              </w:rPr>
              <m:t>4!∙5!</m:t>
            </m:r>
          </m:den>
        </m:f>
      </m:oMath>
      <w:r w:rsidRPr="00EE2173">
        <w:t>·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Pr="00EE2173">
        <w:t>·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 w:rsidRPr="00EE2173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6∙7∙8∙9</m:t>
            </m:r>
          </m:num>
          <m:den>
            <m:r>
              <w:rPr>
                <w:rFonts w:ascii="Cambria Math" w:hAnsi="Cambria Math"/>
              </w:rPr>
              <m:t>1∙2∙3∙4</m:t>
            </m:r>
          </m:den>
        </m:f>
      </m:oMath>
      <w:r w:rsidRPr="00EE2173">
        <w:t>·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Pr="00EE2173">
        <w:t>·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 w:rsidRPr="00EE2173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63</m:t>
            </m:r>
          </m:num>
          <m:den>
            <m:r>
              <w:rPr>
                <w:rFonts w:ascii="Cambria Math" w:hAnsi="Cambria Math"/>
              </w:rPr>
              <m:t>256</m:t>
            </m:r>
          </m:den>
        </m:f>
        <m:r>
          <w:rPr>
            <w:rFonts w:ascii="Cambria Math" w:hAnsi="Cambria Math"/>
          </w:rPr>
          <m:t>≈</m:t>
        </m:r>
      </m:oMath>
      <w:r w:rsidRPr="00EE2173">
        <w:t>0,246.</w:t>
      </w:r>
    </w:p>
    <w:p w:rsidR="00EE2173" w:rsidRPr="00EE2173" w:rsidRDefault="00EE2173" w:rsidP="00EE2173">
      <w:r w:rsidRPr="00EE2173">
        <w:rPr>
          <w:b/>
          <w:bCs/>
          <w:u w:val="single"/>
        </w:rPr>
        <w:t>Пример 3.</w:t>
      </w:r>
      <w:r w:rsidRPr="00EE2173">
        <w:t xml:space="preserve"> За один выстрел стрелок поражает мишень с вероятностью 0,1. Найти вероятность того, что при 5 выстрелах он хотя бы один раз попадает в мишень.</w:t>
      </w:r>
    </w:p>
    <w:p w:rsidR="00EE2173" w:rsidRPr="00EE2173" w:rsidRDefault="00EE2173" w:rsidP="00EE2173"/>
    <w:p w:rsidR="00EE2173" w:rsidRPr="00EE2173" w:rsidRDefault="00EE2173" w:rsidP="00EE2173">
      <w:r w:rsidRPr="00EE2173">
        <w:t xml:space="preserve">Решение. </w:t>
      </w:r>
      <w:r w:rsidRPr="00EE2173">
        <w:rPr>
          <w:lang w:val="en-US"/>
        </w:rPr>
        <w:t>p</w:t>
      </w:r>
      <w:r w:rsidRPr="00EE2173">
        <w:t xml:space="preserve">=0,1; </w:t>
      </w:r>
      <w:r w:rsidRPr="00EE2173">
        <w:rPr>
          <w:lang w:val="en-US"/>
        </w:rPr>
        <w:t>q</w:t>
      </w:r>
      <w:r w:rsidRPr="00EE2173">
        <w:t xml:space="preserve"> =0,9. Событие А означает, что при 5 выстрелах хотя бы одно попадание.</w:t>
      </w:r>
    </w:p>
    <w:p w:rsidR="00EE2173" w:rsidRPr="00EE2173" w:rsidRDefault="00864807" w:rsidP="00EE2173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 w:rsidR="00EE2173" w:rsidRPr="00EE2173">
        <w:t xml:space="preserve"> - событие, при котором стрелок все пять раз промазал.</w:t>
      </w:r>
    </w:p>
    <w:p w:rsidR="00EE2173" w:rsidRPr="006F2948" w:rsidRDefault="00EE2173" w:rsidP="00EE2173">
      <w:r w:rsidRPr="00EE2173">
        <w:t>Р(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 w:rsidRPr="00EE2173">
        <w:t>) =</w:t>
      </w:r>
      <w:r w:rsidRPr="00EE2173">
        <w:rPr>
          <w:lang w:val="en-US"/>
        </w:rPr>
        <w:t>P</w:t>
      </w:r>
      <w:r w:rsidRPr="006F2948">
        <w:rPr>
          <w:vertAlign w:val="subscript"/>
        </w:rPr>
        <w:t>5</w:t>
      </w:r>
      <w:r w:rsidRPr="006F2948">
        <w:t xml:space="preserve">(0)=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</m:oMath>
      <w:r w:rsidRPr="006F2948">
        <w:t>·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0,1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6F2948">
        <w:t>·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0,9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6F2948">
        <w:t>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0,9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≈</m:t>
        </m:r>
      </m:oMath>
      <w:r w:rsidRPr="006F2948">
        <w:t>0,5905.</w:t>
      </w:r>
    </w:p>
    <w:p w:rsidR="00EE2173" w:rsidRPr="00EE2173" w:rsidRDefault="00EE2173" w:rsidP="00EE2173">
      <w:r w:rsidRPr="00EE2173">
        <w:rPr>
          <w:lang w:val="en-US"/>
        </w:rPr>
        <w:t>P</w:t>
      </w:r>
      <w:r w:rsidRPr="006F2948">
        <w:t>(</w:t>
      </w:r>
      <w:r w:rsidRPr="00EE2173">
        <w:rPr>
          <w:lang w:val="en-US"/>
        </w:rPr>
        <w:t>A</w:t>
      </w:r>
      <w:r w:rsidRPr="006F2948">
        <w:t>)=1-0,5905=0,4095.</w:t>
      </w:r>
    </w:p>
    <w:p w:rsidR="00EE2173" w:rsidRPr="00EE2173" w:rsidRDefault="00EE2173" w:rsidP="00EE2173"/>
    <w:p w:rsidR="00EE2173" w:rsidRPr="00EE2173" w:rsidRDefault="00EE2173" w:rsidP="00EE2173">
      <w:r w:rsidRPr="00EE2173">
        <w:t>Решим задачу, которая была задана в начале урока об электроэнергии.</w:t>
      </w:r>
    </w:p>
    <w:p w:rsidR="00EE2173" w:rsidRPr="00EE2173" w:rsidRDefault="00EE2173" w:rsidP="00EE2173">
      <w:r w:rsidRPr="00EE2173">
        <w:t xml:space="preserve">Решение. </w:t>
      </w:r>
      <w:r w:rsidRPr="00EE2173">
        <w:rPr>
          <w:lang w:val="en-US"/>
        </w:rPr>
        <w:t>n</w:t>
      </w:r>
      <w:r w:rsidRPr="00EE2173">
        <w:t xml:space="preserve">=6, </w:t>
      </w:r>
      <w:r w:rsidRPr="00EE2173">
        <w:rPr>
          <w:lang w:val="en-US"/>
        </w:rPr>
        <w:t>k</w:t>
      </w:r>
      <w:r w:rsidRPr="00EE2173">
        <w:t xml:space="preserve">=4, </w:t>
      </w:r>
      <w:r w:rsidRPr="00EE2173">
        <w:rPr>
          <w:lang w:val="en-US"/>
        </w:rPr>
        <w:t>p</w:t>
      </w:r>
      <w:r w:rsidRPr="00EE2173">
        <w:t xml:space="preserve">=0,75, </w:t>
      </w:r>
      <w:r w:rsidRPr="00EE2173">
        <w:rPr>
          <w:lang w:val="en-US"/>
        </w:rPr>
        <w:t>q</w:t>
      </w:r>
      <w:r w:rsidRPr="00EE2173">
        <w:t>=1-0,75=0,25.</w:t>
      </w:r>
    </w:p>
    <w:p w:rsidR="00EE2173" w:rsidRPr="00EE2173" w:rsidRDefault="00EE2173" w:rsidP="00EE2173">
      <w:pPr>
        <w:rPr>
          <w:i/>
        </w:rPr>
      </w:pPr>
      <w:r w:rsidRPr="00EE2173">
        <w:rPr>
          <w:lang w:val="en-US"/>
        </w:rPr>
        <w:t>P</w:t>
      </w:r>
      <w:r w:rsidRPr="00EE2173">
        <w:rPr>
          <w:vertAlign w:val="subscript"/>
        </w:rPr>
        <w:t>6</w:t>
      </w:r>
      <w:r w:rsidRPr="00EE2173">
        <w:t>(4)=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  <w:r w:rsidRPr="00EE2173">
        <w:t>·</w:t>
      </w:r>
      <w:r w:rsidRPr="00EE2173">
        <w:rPr>
          <w:lang w:val="en-US"/>
        </w:rPr>
        <w:t>p</w:t>
      </w:r>
      <w:r w:rsidRPr="00EE2173">
        <w:rPr>
          <w:vertAlign w:val="superscript"/>
        </w:rPr>
        <w:t>4</w:t>
      </w:r>
      <w:r w:rsidRPr="00EE2173">
        <w:t>·</w:t>
      </w:r>
      <w:r w:rsidRPr="00EE2173">
        <w:rPr>
          <w:lang w:val="en-US"/>
        </w:rPr>
        <w:t>q</w:t>
      </w:r>
      <w:r w:rsidRPr="00EE2173">
        <w:rPr>
          <w:vertAlign w:val="superscript"/>
        </w:rPr>
        <w:t>2</w:t>
      </w:r>
      <w:r w:rsidRPr="00EE2173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6!</m:t>
            </m:r>
          </m:num>
          <m:den>
            <m:r>
              <w:rPr>
                <w:rFonts w:ascii="Cambria Math" w:hAnsi="Cambria Math"/>
              </w:rPr>
              <m:t>4!∙2!</m:t>
            </m:r>
          </m:den>
        </m:f>
      </m:oMath>
      <w:r w:rsidRPr="00EE2173">
        <w:t>·(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EE2173">
        <w:rPr>
          <w:vertAlign w:val="superscript"/>
        </w:rPr>
        <w:t>·</w:t>
      </w:r>
      <m:oMath>
        <m:r>
          <w:rPr>
            <w:rFonts w:ascii="Cambria Math" w:hAnsi="Cambria Math"/>
            <w:vertAlign w:val="superscript"/>
          </w:rPr>
          <m:t>(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vertAlign w:val="superscript"/>
                  </w:rPr>
                  <m:t>4</m:t>
                </m:r>
              </m:den>
            </m:f>
            <m:r>
              <w:rPr>
                <w:rFonts w:ascii="Cambria Math" w:hAnsi="Cambria Math"/>
                <w:vertAlign w:val="superscript"/>
              </w:rPr>
              <m:t>)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EE2173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5∙6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E2173">
        <w:t>·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81</m:t>
            </m:r>
          </m:num>
          <m:den>
            <m:r>
              <w:rPr>
                <w:rFonts w:ascii="Cambria Math" w:hAnsi="Cambria Math"/>
              </w:rPr>
              <m:t>256</m:t>
            </m:r>
          </m:den>
        </m:f>
      </m:oMath>
      <w:r w:rsidRPr="00EE2173">
        <w:t>·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Pr="00EE2173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15∙81</m:t>
            </m:r>
          </m:num>
          <m:den>
            <m:r>
              <w:rPr>
                <w:rFonts w:ascii="Cambria Math" w:hAnsi="Cambria Math"/>
              </w:rPr>
              <m:t>256∙16</m:t>
            </m:r>
          </m:den>
        </m:f>
      </m:oMath>
      <w:r w:rsidRPr="00EE2173">
        <w:t>.</w:t>
      </w:r>
    </w:p>
    <w:p w:rsidR="00EE2173" w:rsidRPr="00EE2173" w:rsidRDefault="00EE2173" w:rsidP="00EE2173"/>
    <w:p w:rsidR="00EE2173" w:rsidRPr="00EE2173" w:rsidRDefault="00EE2173" w:rsidP="00EE2173">
      <w:r w:rsidRPr="00EE2173">
        <w:rPr>
          <w:b/>
          <w:bCs/>
        </w:rPr>
        <w:t>Внимание, гимнастика для глаз!</w:t>
      </w:r>
    </w:p>
    <w:p w:rsidR="00EE2173" w:rsidRPr="00EE2173" w:rsidRDefault="00EE2173" w:rsidP="00EE2173">
      <w:r w:rsidRPr="00EE2173">
        <w:t>1. Быстро поморгать, закрыть глаза и посидеть спокойно, медленно считая до 5. Повторять 4 - 5 раз.</w:t>
      </w:r>
    </w:p>
    <w:p w:rsidR="00EE2173" w:rsidRPr="00EE2173" w:rsidRDefault="00EE2173" w:rsidP="00EE2173">
      <w:r w:rsidRPr="00EE2173">
        <w:t>2. Крепко зажмурить глаза (считать до 3, открыть их и посмотреть вдаль (считать до 5). Повторять 4 - 5 раз.</w:t>
      </w:r>
    </w:p>
    <w:p w:rsidR="00EE2173" w:rsidRPr="00EE2173" w:rsidRDefault="00EE2173" w:rsidP="00EE2173">
      <w:r w:rsidRPr="00EE2173"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EE2173" w:rsidRPr="00EE2173" w:rsidRDefault="00EE2173" w:rsidP="00EE2173">
      <w:r w:rsidRPr="00EE2173">
        <w:t>4. Посмотреть на указательный палец вытянутой руки на счет 1 - 4, потом перенести взор вдаль на счет 1 - 6. Повторять 4 - 5 раз.</w:t>
      </w:r>
    </w:p>
    <w:p w:rsidR="00EE2173" w:rsidRPr="00EE2173" w:rsidRDefault="00EE2173" w:rsidP="00EE2173">
      <w:r w:rsidRPr="00EE2173"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EE2173" w:rsidRDefault="00EE2173" w:rsidP="00EE2173"/>
    <w:p w:rsidR="00EE2173" w:rsidRPr="00EE2173" w:rsidRDefault="00EE2173" w:rsidP="00EE2173">
      <w:r w:rsidRPr="00EE2173">
        <w:lastRenderedPageBreak/>
        <w:t>А сейчас выполните самостоятельно следующие задачи.</w:t>
      </w:r>
    </w:p>
    <w:p w:rsidR="00EE2173" w:rsidRPr="00EE2173" w:rsidRDefault="00EE2173" w:rsidP="00EE2173">
      <w:r w:rsidRPr="00EE2173">
        <w:t>№2. Вероятность появления события А равна 0,4. Найти вероятность того, что при четырех испытаниях событие А появится не более двух раз.</w:t>
      </w:r>
    </w:p>
    <w:p w:rsidR="00EE2173" w:rsidRPr="00EE2173" w:rsidRDefault="00EE2173" w:rsidP="00EE2173"/>
    <w:p w:rsidR="00EE2173" w:rsidRPr="00EE2173" w:rsidRDefault="00EE2173" w:rsidP="00EE2173">
      <w:r w:rsidRPr="00EE2173">
        <w:t>№3. Монету подбрасывают 5 раз. Найти вероятность того, что она упадет гербом не менее четырех раз.</w:t>
      </w:r>
    </w:p>
    <w:p w:rsidR="00EE2173" w:rsidRPr="00EE2173" w:rsidRDefault="00EE2173" w:rsidP="00EE2173">
      <w:r w:rsidRPr="00EE2173">
        <w:t>№4. В классе 20 мальчиков и 10 девочек. На каждые из трех вопросов, заданных учителем, ответили по одному ученику. Найти вероятность того, что среди ответивших было 2 мальчика и 1 девочка.</w:t>
      </w:r>
    </w:p>
    <w:p w:rsidR="00EE2173" w:rsidRPr="00EE2173" w:rsidRDefault="00EE2173" w:rsidP="00EE2173"/>
    <w:p w:rsidR="00EE2173" w:rsidRPr="00EE2173" w:rsidRDefault="00EE2173" w:rsidP="00EE2173">
      <w:r w:rsidRPr="00EE2173">
        <w:t>Изучите тему «Случайные величины и их характеристики» самостоятельно по учебнику (стр.265-268).</w:t>
      </w:r>
    </w:p>
    <w:p w:rsidR="00EE2173" w:rsidRPr="00EE2173" w:rsidRDefault="00EE2173" w:rsidP="00EE2173"/>
    <w:p w:rsidR="00EE2173" w:rsidRPr="00EE2173" w:rsidRDefault="00EE2173" w:rsidP="00EE2173">
      <w:r w:rsidRPr="00EE2173">
        <w:t>Задание на дом.  Прочитать стр.264-268, выполнить №1-№4 (стр.265).</w:t>
      </w:r>
    </w:p>
    <w:p w:rsidR="00EE2173" w:rsidRPr="00EE2173" w:rsidRDefault="00EE2173" w:rsidP="00EE2173">
      <w:r w:rsidRPr="00EE2173">
        <w:t>Последний срок сдачи выполненной работы</w:t>
      </w:r>
      <w:r>
        <w:t xml:space="preserve"> 20</w:t>
      </w:r>
      <w:r w:rsidRPr="00EE2173">
        <w:t>.05.2020 до</w:t>
      </w:r>
      <w:r>
        <w:t xml:space="preserve"> 12</w:t>
      </w:r>
      <w:r w:rsidRPr="00EE2173">
        <w:t>.00.</w:t>
      </w:r>
    </w:p>
    <w:p w:rsidR="00EE2173" w:rsidRPr="00EE2173" w:rsidRDefault="00EE2173" w:rsidP="00EE2173"/>
    <w:p w:rsidR="00EE2173" w:rsidRPr="00EE2173" w:rsidRDefault="00EE2173" w:rsidP="00EE2173">
      <w:r w:rsidRPr="00EE2173">
        <w:t> </w:t>
      </w:r>
    </w:p>
    <w:p w:rsidR="00EE2173" w:rsidRDefault="00EE2173"/>
    <w:sectPr w:rsidR="00EE2173" w:rsidSect="008648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B6" w:rsidRDefault="009A2FB6" w:rsidP="00EE2173">
      <w:pPr>
        <w:spacing w:after="0" w:line="240" w:lineRule="auto"/>
      </w:pPr>
      <w:r>
        <w:separator/>
      </w:r>
    </w:p>
  </w:endnote>
  <w:endnote w:type="continuationSeparator" w:id="1">
    <w:p w:rsidR="009A2FB6" w:rsidRDefault="009A2FB6" w:rsidP="00EE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B6" w:rsidRDefault="009A2FB6" w:rsidP="00EE2173">
      <w:pPr>
        <w:spacing w:after="0" w:line="240" w:lineRule="auto"/>
      </w:pPr>
      <w:r>
        <w:separator/>
      </w:r>
    </w:p>
  </w:footnote>
  <w:footnote w:type="continuationSeparator" w:id="1">
    <w:p w:rsidR="009A2FB6" w:rsidRDefault="009A2FB6" w:rsidP="00EE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3" w:rsidRDefault="00EE2173">
    <w:pPr>
      <w:pStyle w:val="a3"/>
    </w:pPr>
    <w:r>
      <w:t>Алгебра 9кл</w:t>
    </w:r>
  </w:p>
  <w:p w:rsidR="00EE2173" w:rsidRDefault="00EE21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173"/>
    <w:rsid w:val="0026057B"/>
    <w:rsid w:val="006F2948"/>
    <w:rsid w:val="00864807"/>
    <w:rsid w:val="009A2FB6"/>
    <w:rsid w:val="00EE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173"/>
  </w:style>
  <w:style w:type="paragraph" w:styleId="a5">
    <w:name w:val="footer"/>
    <w:basedOn w:val="a"/>
    <w:link w:val="a6"/>
    <w:uiPriority w:val="99"/>
    <w:semiHidden/>
    <w:unhideWhenUsed/>
    <w:rsid w:val="00EE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2173"/>
  </w:style>
  <w:style w:type="paragraph" w:styleId="a7">
    <w:name w:val="Balloon Text"/>
    <w:basedOn w:val="a"/>
    <w:link w:val="a8"/>
    <w:uiPriority w:val="99"/>
    <w:semiHidden/>
    <w:unhideWhenUsed/>
    <w:rsid w:val="00EE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2020-05-18T08:33:00Z</dcterms:created>
  <dcterms:modified xsi:type="dcterms:W3CDTF">2020-05-18T08:50:00Z</dcterms:modified>
</cp:coreProperties>
</file>